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38" w:rsidRDefault="007E7190" w:rsidP="006B73A0">
      <w:pPr>
        <w:pStyle w:val="Title"/>
        <w:spacing w:before="120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Employment Information</w:t>
      </w:r>
      <w:r w:rsidR="004B7410">
        <w:rPr>
          <w:sz w:val="44"/>
          <w:szCs w:val="44"/>
        </w:rPr>
        <w:t xml:space="preserve"> Update</w:t>
      </w:r>
      <w:r w:rsidR="006B73A0" w:rsidRPr="006B73A0">
        <w:rPr>
          <w:sz w:val="44"/>
          <w:szCs w:val="44"/>
        </w:rPr>
        <w:t xml:space="preserve"> </w:t>
      </w:r>
    </w:p>
    <w:p w:rsidR="006B73A0" w:rsidRPr="00BA36A6" w:rsidRDefault="004B7410" w:rsidP="006B73A0">
      <w:pPr>
        <w:spacing w:after="240"/>
        <w:rPr>
          <w:rFonts w:ascii="Arial" w:eastAsia="Arial" w:hAnsi="Arial" w:cs="Arial"/>
          <w:lang w:val="en-US" w:eastAsia="en-US"/>
        </w:rPr>
      </w:pPr>
      <w:r w:rsidRPr="00BA36A6">
        <w:rPr>
          <w:rFonts w:ascii="Arial" w:eastAsia="Arial" w:hAnsi="Arial" w:cs="Arial"/>
          <w:lang w:val="en-US" w:eastAsia="en-US"/>
        </w:rPr>
        <w:t xml:space="preserve">The City of Quesnel </w:t>
      </w:r>
      <w:r w:rsidR="00BA36A6" w:rsidRPr="00BA36A6">
        <w:rPr>
          <w:rFonts w:ascii="Arial" w:eastAsia="Arial" w:hAnsi="Arial" w:cs="Arial"/>
          <w:lang w:val="en-US" w:eastAsia="en-US"/>
        </w:rPr>
        <w:t>is updating the emergency</w:t>
      </w:r>
      <w:r w:rsidR="00BA36A6" w:rsidRPr="00BA36A6">
        <w:rPr>
          <w:rFonts w:ascii="Arial" w:hAnsi="Arial" w:cs="Arial"/>
        </w:rPr>
        <w:t xml:space="preserve"> contact list of all </w:t>
      </w:r>
      <w:r w:rsidR="00BA36A6">
        <w:rPr>
          <w:rFonts w:ascii="Arial" w:hAnsi="Arial" w:cs="Arial"/>
        </w:rPr>
        <w:t>employees</w:t>
      </w:r>
      <w:r w:rsidR="00BA36A6" w:rsidRPr="00BA36A6">
        <w:rPr>
          <w:rFonts w:ascii="Arial" w:hAnsi="Arial" w:cs="Arial"/>
        </w:rPr>
        <w:t xml:space="preserve"> and their home/cell phone numbers, to be used in the event of an emergency when this information must be quickly communicated. </w:t>
      </w:r>
      <w:r w:rsidR="00BA36A6">
        <w:rPr>
          <w:rFonts w:ascii="Arial" w:hAnsi="Arial" w:cs="Arial"/>
        </w:rPr>
        <w:t>As well to</w:t>
      </w:r>
      <w:r w:rsidR="00BA36A6" w:rsidRPr="00BA36A6">
        <w:rPr>
          <w:rFonts w:ascii="Arial" w:hAnsi="Arial" w:cs="Arial"/>
        </w:rPr>
        <w:t xml:space="preserve"> ensure that the Human Resources and Payroll Departments have the most up to date personnel information we ask that employees take a moment to fill out this form and return to the Human Resources Department via email </w:t>
      </w:r>
      <w:hyperlink r:id="rId8" w:history="1">
        <w:r w:rsidR="00A24D6A" w:rsidRPr="00466F26">
          <w:rPr>
            <w:rStyle w:val="Hyperlink"/>
            <w:rFonts w:ascii="Arial" w:hAnsi="Arial" w:cs="Arial"/>
          </w:rPr>
          <w:t>ncoe@quesnel.ca</w:t>
        </w:r>
      </w:hyperlink>
      <w:r w:rsidR="00A24D6A">
        <w:rPr>
          <w:rFonts w:ascii="Arial" w:hAnsi="Arial" w:cs="Arial"/>
        </w:rPr>
        <w:t xml:space="preserve"> </w:t>
      </w:r>
      <w:r w:rsidR="00BA36A6" w:rsidRPr="00BA36A6">
        <w:rPr>
          <w:rFonts w:ascii="Arial" w:hAnsi="Arial" w:cs="Arial"/>
        </w:rPr>
        <w:t>or print and return to City Hall.</w:t>
      </w:r>
    </w:p>
    <w:tbl>
      <w:tblPr>
        <w:tblStyle w:val="temptablestyle"/>
        <w:tblW w:w="10171" w:type="dxa"/>
        <w:tblInd w:w="0" w:type="dxa"/>
        <w:tblLook w:val="04A0" w:firstRow="1" w:lastRow="0" w:firstColumn="1" w:lastColumn="0" w:noHBand="0" w:noVBand="1"/>
      </w:tblPr>
      <w:tblGrid>
        <w:gridCol w:w="5295"/>
        <w:gridCol w:w="4876"/>
      </w:tblGrid>
      <w:tr w:rsidR="006B73A0" w:rsidRPr="005A2F03" w:rsidTr="00660FDB">
        <w:trPr>
          <w:trHeight w:val="386"/>
        </w:trPr>
        <w:tc>
          <w:tcPr>
            <w:tcW w:w="101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6B73A0" w:rsidRPr="0013675E" w:rsidRDefault="007E7190" w:rsidP="00D809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EMERGENCY CONTACT UPDATE</w:t>
            </w:r>
          </w:p>
        </w:tc>
      </w:tr>
      <w:tr w:rsidR="006B73A0" w:rsidRPr="005A2F03" w:rsidTr="00660FDB">
        <w:trPr>
          <w:trHeight w:val="493"/>
        </w:trPr>
        <w:tc>
          <w:tcPr>
            <w:tcW w:w="101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B73A0" w:rsidRPr="009029FB" w:rsidRDefault="00074464" w:rsidP="00074464">
            <w:pPr>
              <w:spacing w:line="240" w:lineRule="auto"/>
            </w:pPr>
            <w:r>
              <w:rPr>
                <w:b/>
                <w:bCs/>
              </w:rPr>
              <w:t>Employee Name</w:t>
            </w:r>
            <w:r w:rsidR="006B73A0" w:rsidRPr="009029FB">
              <w:rPr>
                <w:b/>
                <w:bCs/>
              </w:rPr>
              <w:t>:</w:t>
            </w:r>
            <w:r w:rsidR="009029FB">
              <w:rPr>
                <w:b/>
                <w:bCs/>
              </w:rPr>
              <w:t xml:space="preserve"> </w:t>
            </w:r>
            <w:r w:rsidR="006B73A0" w:rsidRPr="009029FB">
              <w:t xml:space="preserve"> </w:t>
            </w:r>
            <w:sdt>
              <w:sdtPr>
                <w:rPr>
                  <w:rStyle w:val="Style2Char"/>
                </w:rPr>
                <w:id w:val="-25182455"/>
                <w:placeholder>
                  <w:docPart w:val="4A9E2B71C84A4FE09247B37CF68B680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0997" w:rsidRPr="009029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73A0" w:rsidRPr="005A2F03" w:rsidTr="00A075BF">
        <w:trPr>
          <w:trHeight w:val="1162"/>
        </w:trPr>
        <w:tc>
          <w:tcPr>
            <w:tcW w:w="52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B73A0" w:rsidRPr="009029FB" w:rsidRDefault="00074464" w:rsidP="00BC5B30">
            <w:pPr>
              <w:spacing w:line="240" w:lineRule="auto"/>
            </w:pPr>
            <w:r>
              <w:rPr>
                <w:b/>
                <w:bCs/>
              </w:rPr>
              <w:t>Address</w:t>
            </w:r>
            <w:r w:rsidR="006B73A0" w:rsidRPr="009029FB">
              <w:rPr>
                <w:b/>
                <w:bCs/>
              </w:rPr>
              <w:t>:</w:t>
            </w:r>
            <w:r w:rsidR="009029FB" w:rsidRPr="009029FB">
              <w:t xml:space="preserve">  </w:t>
            </w:r>
            <w:sdt>
              <w:sdtPr>
                <w:rPr>
                  <w:rStyle w:val="Style3Char"/>
                </w:rPr>
                <w:id w:val="1451438473"/>
                <w:placeholder>
                  <w:docPart w:val="99FD45FD9ED343178B97F670B6EC8F7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0997" w:rsidRPr="009029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B73A0" w:rsidRPr="009029FB" w:rsidRDefault="00074464" w:rsidP="00BA247D">
            <w:r>
              <w:rPr>
                <w:b/>
                <w:bCs/>
              </w:rPr>
              <w:t>Phone Number</w:t>
            </w:r>
            <w:r w:rsidR="00660FDB">
              <w:rPr>
                <w:b/>
                <w:bCs/>
              </w:rPr>
              <w:t>(s)</w:t>
            </w:r>
            <w:r w:rsidR="006B73A0" w:rsidRPr="009029FB">
              <w:rPr>
                <w:b/>
                <w:bCs/>
              </w:rPr>
              <w:t>:</w:t>
            </w:r>
            <w:r w:rsidR="009029FB" w:rsidRPr="009029FB">
              <w:t xml:space="preserve">  </w:t>
            </w:r>
            <w:sdt>
              <w:sdtPr>
                <w:rPr>
                  <w:rStyle w:val="Style3Char"/>
                </w:rPr>
                <w:id w:val="-1655752246"/>
                <w:placeholder>
                  <w:docPart w:val="637A82F2F4E644568D5891810E4C860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BA247D" w:rsidRPr="009029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73A0" w:rsidRPr="005A2F03" w:rsidTr="00A075BF">
        <w:trPr>
          <w:trHeight w:val="730"/>
        </w:trPr>
        <w:tc>
          <w:tcPr>
            <w:tcW w:w="5295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074464" w:rsidRDefault="00074464" w:rsidP="00BC5B30">
            <w:pPr>
              <w:spacing w:line="240" w:lineRule="auto"/>
            </w:pPr>
            <w:r>
              <w:rPr>
                <w:b/>
                <w:bCs/>
              </w:rPr>
              <w:t>Emergency Contact Name</w:t>
            </w:r>
            <w:r w:rsidR="006B73A0" w:rsidRPr="009029FB">
              <w:rPr>
                <w:b/>
                <w:bCs/>
              </w:rPr>
              <w:t>:</w:t>
            </w:r>
            <w:r w:rsidR="009029FB" w:rsidRPr="009029FB">
              <w:t xml:space="preserve"> </w:t>
            </w:r>
          </w:p>
          <w:p w:rsidR="006B73A0" w:rsidRPr="009029FB" w:rsidRDefault="009029FB" w:rsidP="00BC5B30">
            <w:pPr>
              <w:spacing w:line="240" w:lineRule="auto"/>
            </w:pPr>
            <w:r w:rsidRPr="009029FB">
              <w:t xml:space="preserve"> </w:t>
            </w:r>
            <w:sdt>
              <w:sdtPr>
                <w:rPr>
                  <w:rStyle w:val="Style4Char"/>
                </w:rPr>
                <w:id w:val="327184676"/>
                <w:placeholder>
                  <w:docPart w:val="F292723311A841C8918BC3023A03F0F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80997" w:rsidRPr="009029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76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074464" w:rsidRDefault="00074464" w:rsidP="00BC5B30">
            <w:r>
              <w:rPr>
                <w:b/>
                <w:bCs/>
              </w:rPr>
              <w:t>Emergency Contact Number(s)</w:t>
            </w:r>
            <w:r w:rsidR="006B73A0" w:rsidRPr="009029FB">
              <w:rPr>
                <w:b/>
                <w:bCs/>
              </w:rPr>
              <w:t>:</w:t>
            </w:r>
            <w:r w:rsidR="009029FB" w:rsidRPr="009029FB">
              <w:t xml:space="preserve"> </w:t>
            </w:r>
          </w:p>
          <w:p w:rsidR="006B73A0" w:rsidRPr="009029FB" w:rsidRDefault="0048027E" w:rsidP="00BA247D">
            <w:sdt>
              <w:sdtPr>
                <w:rPr>
                  <w:rStyle w:val="Style3Char"/>
                </w:rPr>
                <w:id w:val="342284879"/>
                <w:placeholder>
                  <w:docPart w:val="D85CB2ECA35648F3B18FB9E958CE72F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BA247D" w:rsidRPr="009029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6EE0" w:rsidRPr="005A2F03" w:rsidTr="00660FDB">
        <w:trPr>
          <w:trHeight w:val="465"/>
        </w:trPr>
        <w:tc>
          <w:tcPr>
            <w:tcW w:w="10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86EE0" w:rsidRPr="00733F87" w:rsidRDefault="00F86EE0" w:rsidP="00F86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F87">
              <w:rPr>
                <w:rFonts w:ascii="Tahoma" w:hAnsi="Tahoma" w:cs="Tahoma"/>
                <w:b/>
                <w:sz w:val="28"/>
                <w:szCs w:val="28"/>
              </w:rPr>
              <w:t>YOUR EMPLOYMENT RECORDS</w:t>
            </w:r>
            <w:r w:rsidR="007E7190">
              <w:rPr>
                <w:rFonts w:ascii="Tahoma" w:hAnsi="Tahoma" w:cs="Tahoma"/>
                <w:b/>
                <w:sz w:val="28"/>
                <w:szCs w:val="28"/>
              </w:rPr>
              <w:t xml:space="preserve"> UPDATE</w:t>
            </w:r>
          </w:p>
        </w:tc>
      </w:tr>
      <w:tr w:rsidR="006B73A0" w:rsidRPr="005A2F03" w:rsidTr="00660FDB">
        <w:trPr>
          <w:trHeight w:val="1647"/>
        </w:trPr>
        <w:tc>
          <w:tcPr>
            <w:tcW w:w="10171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3F87" w:rsidRPr="00733F87" w:rsidRDefault="00660FDB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If you have had any life changes occur recently that you may not have communicated to your employer your records may be outdated. A</w:t>
            </w:r>
            <w:r w:rsidR="00733F87" w:rsidRPr="00733F87">
              <w:rPr>
                <w:rFonts w:eastAsia="Calibri"/>
                <w:sz w:val="22"/>
                <w:szCs w:val="22"/>
              </w:rPr>
              <w:t>ny change relative to the following should be reported to the Huma</w:t>
            </w:r>
            <w:r w:rsidR="00A24D6A">
              <w:rPr>
                <w:rFonts w:eastAsia="Calibri"/>
                <w:sz w:val="22"/>
                <w:szCs w:val="22"/>
              </w:rPr>
              <w:t>n Resources Department so that</w:t>
            </w:r>
            <w:r w:rsidR="00733F87" w:rsidRPr="00733F8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your </w:t>
            </w:r>
            <w:r w:rsidR="00A24D6A">
              <w:rPr>
                <w:rFonts w:eastAsia="Calibri"/>
                <w:sz w:val="22"/>
                <w:szCs w:val="22"/>
              </w:rPr>
              <w:t>records are up to date, such as benefit coverage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A24D6A">
              <w:rPr>
                <w:rFonts w:eastAsia="Calibri"/>
                <w:sz w:val="22"/>
                <w:szCs w:val="22"/>
              </w:rPr>
              <w:t>tax records (T4’s)</w:t>
            </w:r>
            <w:r>
              <w:rPr>
                <w:rFonts w:eastAsia="Calibri"/>
                <w:sz w:val="22"/>
                <w:szCs w:val="22"/>
              </w:rPr>
              <w:t xml:space="preserve"> and general correspondence</w:t>
            </w:r>
            <w:r w:rsidR="00A24D6A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733F87">
              <w:rPr>
                <w:rFonts w:eastAsia="Calibri"/>
                <w:sz w:val="22"/>
                <w:szCs w:val="22"/>
              </w:rPr>
              <w:t>•</w:t>
            </w:r>
            <w:r w:rsidRPr="00733F87">
              <w:rPr>
                <w:rFonts w:eastAsia="Calibri"/>
                <w:sz w:val="22"/>
                <w:szCs w:val="22"/>
              </w:rPr>
              <w:tab/>
              <w:t>Name</w:t>
            </w:r>
            <w:r w:rsidR="00102CC9">
              <w:rPr>
                <w:rFonts w:eastAsia="Calibri"/>
                <w:sz w:val="22"/>
                <w:szCs w:val="22"/>
              </w:rPr>
              <w:t xml:space="preserve"> change</w:t>
            </w: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733F87">
              <w:rPr>
                <w:rFonts w:eastAsia="Calibri"/>
                <w:sz w:val="22"/>
                <w:szCs w:val="22"/>
              </w:rPr>
              <w:t>•</w:t>
            </w:r>
            <w:r w:rsidRPr="00733F87">
              <w:rPr>
                <w:rFonts w:eastAsia="Calibri"/>
                <w:sz w:val="22"/>
                <w:szCs w:val="22"/>
              </w:rPr>
              <w:tab/>
              <w:t>Marital status</w:t>
            </w: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733F87">
              <w:rPr>
                <w:rFonts w:eastAsia="Calibri"/>
                <w:sz w:val="22"/>
                <w:szCs w:val="22"/>
              </w:rPr>
              <w:t>•</w:t>
            </w:r>
            <w:r w:rsidRPr="00733F87">
              <w:rPr>
                <w:rFonts w:eastAsia="Calibri"/>
                <w:sz w:val="22"/>
                <w:szCs w:val="22"/>
              </w:rPr>
              <w:tab/>
              <w:t>Dependency status (taxes, benefit and insurance coverage)</w:t>
            </w: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733F87">
              <w:rPr>
                <w:rFonts w:eastAsia="Calibri"/>
                <w:sz w:val="22"/>
                <w:szCs w:val="22"/>
              </w:rPr>
              <w:t>The following requires changing:</w:t>
            </w:r>
          </w:p>
          <w:p w:rsidR="00733F87" w:rsidRPr="00733F87" w:rsidRDefault="00733F87" w:rsidP="00733F8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sdt>
            <w:sdtPr>
              <w:rPr>
                <w:rStyle w:val="NoSpacingChar"/>
              </w:rPr>
              <w:id w:val="255877985"/>
              <w:placeholder>
                <w:docPart w:val="CC2EEF5E21854B359BB73948938C378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6B73A0" w:rsidRPr="009029FB" w:rsidRDefault="00341553" w:rsidP="00341553">
                <w:pPr>
                  <w:pStyle w:val="NoSpacing"/>
                </w:pPr>
                <w:r w:rsidRPr="009029F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B73A0" w:rsidRPr="009029FB" w:rsidRDefault="006B73A0" w:rsidP="00E9797D">
      <w:pPr>
        <w:spacing w:before="240" w:after="100" w:afterAutospacing="1"/>
        <w:rPr>
          <w:rFonts w:ascii="Arial" w:eastAsia="Arial" w:hAnsi="Arial" w:cs="Arial"/>
          <w:sz w:val="20"/>
          <w:szCs w:val="20"/>
          <w:lang w:val="en-US" w:eastAsia="en-US"/>
        </w:rPr>
      </w:pPr>
    </w:p>
    <w:sectPr w:rsidR="006B73A0" w:rsidRPr="009029FB" w:rsidSect="00604B75">
      <w:headerReference w:type="default" r:id="rId9"/>
      <w:footerReference w:type="default" r:id="rId10"/>
      <w:pgSz w:w="12240" w:h="15840"/>
      <w:pgMar w:top="241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7E" w:rsidRDefault="0048027E" w:rsidP="006C4431">
      <w:pPr>
        <w:spacing w:after="0" w:line="240" w:lineRule="auto"/>
      </w:pPr>
      <w:r>
        <w:separator/>
      </w:r>
    </w:p>
  </w:endnote>
  <w:endnote w:type="continuationSeparator" w:id="0">
    <w:p w:rsidR="0048027E" w:rsidRDefault="0048027E" w:rsidP="006C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B7" w:rsidRPr="00BC0E3C" w:rsidRDefault="001D2AB7" w:rsidP="001D2AB7">
    <w:pPr>
      <w:pStyle w:val="Footer"/>
    </w:pPr>
    <w:r>
      <w:tab/>
    </w:r>
    <w:r>
      <w:tab/>
      <w:t xml:space="preserve">                     </w:t>
    </w:r>
    <w:r w:rsidRPr="00EA1DD1">
      <w:rPr>
        <w:i/>
        <w:sz w:val="20"/>
        <w:szCs w:val="20"/>
      </w:rPr>
      <w:t>Human Resources Department</w:t>
    </w:r>
    <w:r>
      <w:rPr>
        <w:i/>
        <w:sz w:val="20"/>
        <w:szCs w:val="20"/>
      </w:rPr>
      <w:t xml:space="preserve"> </w:t>
    </w:r>
  </w:p>
  <w:p w:rsidR="001D2AB7" w:rsidRDefault="001D2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7E" w:rsidRDefault="0048027E" w:rsidP="006C4431">
      <w:pPr>
        <w:spacing w:after="0" w:line="240" w:lineRule="auto"/>
      </w:pPr>
      <w:r>
        <w:separator/>
      </w:r>
    </w:p>
  </w:footnote>
  <w:footnote w:type="continuationSeparator" w:id="0">
    <w:p w:rsidR="0048027E" w:rsidRDefault="0048027E" w:rsidP="006C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31" w:rsidRDefault="006C4431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141C5462" wp14:editId="1DDDF1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3414" cy="9540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Logo_BW_Wordmar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954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ocumentProtection w:edit="forms" w:enforcement="1" w:cryptProviderType="rsaFull" w:cryptAlgorithmClass="hash" w:cryptAlgorithmType="typeAny" w:cryptAlgorithmSid="4" w:cryptSpinCount="100000" w:hash="KwqljOjgZhURlUGknuKyFSwqKww=" w:salt="YCtiJIprhOSzSypZVxLY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5D"/>
    <w:rsid w:val="00035F8C"/>
    <w:rsid w:val="0003795A"/>
    <w:rsid w:val="00044ED3"/>
    <w:rsid w:val="00074464"/>
    <w:rsid w:val="000E4957"/>
    <w:rsid w:val="00102CC9"/>
    <w:rsid w:val="00120117"/>
    <w:rsid w:val="001A7B5D"/>
    <w:rsid w:val="001C3738"/>
    <w:rsid w:val="001D2AB7"/>
    <w:rsid w:val="00217130"/>
    <w:rsid w:val="00312AA0"/>
    <w:rsid w:val="00341553"/>
    <w:rsid w:val="004733E4"/>
    <w:rsid w:val="0048027E"/>
    <w:rsid w:val="00490363"/>
    <w:rsid w:val="004B7410"/>
    <w:rsid w:val="004E12DE"/>
    <w:rsid w:val="005163F0"/>
    <w:rsid w:val="00604B75"/>
    <w:rsid w:val="006546AF"/>
    <w:rsid w:val="00660FDB"/>
    <w:rsid w:val="00667DEB"/>
    <w:rsid w:val="006B73A0"/>
    <w:rsid w:val="006C4431"/>
    <w:rsid w:val="00733F87"/>
    <w:rsid w:val="00790FB6"/>
    <w:rsid w:val="007E7190"/>
    <w:rsid w:val="009029FB"/>
    <w:rsid w:val="00A075BF"/>
    <w:rsid w:val="00A24D6A"/>
    <w:rsid w:val="00BA247D"/>
    <w:rsid w:val="00BA36A6"/>
    <w:rsid w:val="00BF157D"/>
    <w:rsid w:val="00D80997"/>
    <w:rsid w:val="00E41CA5"/>
    <w:rsid w:val="00E9797D"/>
    <w:rsid w:val="00EE1566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A0"/>
  </w:style>
  <w:style w:type="paragraph" w:styleId="Footer">
    <w:name w:val="footer"/>
    <w:basedOn w:val="Normal"/>
    <w:link w:val="FooterChar"/>
    <w:unhideWhenUsed/>
    <w:rsid w:val="0031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2AA0"/>
  </w:style>
  <w:style w:type="paragraph" w:styleId="BalloonText">
    <w:name w:val="Balloon Text"/>
    <w:basedOn w:val="Normal"/>
    <w:link w:val="BalloonTextChar"/>
    <w:uiPriority w:val="99"/>
    <w:semiHidden/>
    <w:unhideWhenUsed/>
    <w:rsid w:val="003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AA0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AA0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table" w:customStyle="1" w:styleId="temptablestyle">
    <w:name w:val="temp_table_style"/>
    <w:uiPriority w:val="99"/>
    <w:rsid w:val="00312AA0"/>
    <w:rPr>
      <w:rFonts w:ascii="Arial" w:eastAsia="Arial" w:hAnsi="Arial" w:cs="Arial"/>
      <w:sz w:val="20"/>
      <w:szCs w:val="20"/>
      <w:lang w:val="en-US" w:eastAsia="en-US" w:bidi="ar-SA"/>
    </w:rPr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75" w:type="dxa"/>
        <w:left w:w="75" w:type="dxa"/>
        <w:bottom w:w="75" w:type="dxa"/>
        <w:right w:w="75" w:type="dxa"/>
      </w:tblCellMar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312AA0"/>
    <w:rPr>
      <w:color w:val="808080"/>
    </w:rPr>
  </w:style>
  <w:style w:type="character" w:customStyle="1" w:styleId="Style1">
    <w:name w:val="Style1"/>
    <w:basedOn w:val="DefaultParagraphFont"/>
    <w:uiPriority w:val="1"/>
    <w:rsid w:val="00312AA0"/>
    <w:rPr>
      <w:rFonts w:asciiTheme="minorHAnsi" w:hAnsiTheme="minorHAnsi"/>
      <w:sz w:val="22"/>
    </w:rPr>
  </w:style>
  <w:style w:type="paragraph" w:customStyle="1" w:styleId="Paragraph2">
    <w:name w:val="Paragraph 2"/>
    <w:basedOn w:val="NoSpacing"/>
    <w:link w:val="Paragraph2Char"/>
    <w:autoRedefine/>
    <w:rsid w:val="00312AA0"/>
  </w:style>
  <w:style w:type="paragraph" w:customStyle="1" w:styleId="Style2">
    <w:name w:val="Style2"/>
    <w:basedOn w:val="NoSpacing"/>
    <w:next w:val="NoSpacing"/>
    <w:link w:val="Style2Char"/>
    <w:rsid w:val="00312AA0"/>
    <w:rPr>
      <w:sz w:val="20"/>
    </w:rPr>
  </w:style>
  <w:style w:type="paragraph" w:styleId="NoSpacing">
    <w:name w:val="No Spacing"/>
    <w:link w:val="NoSpacingChar"/>
    <w:uiPriority w:val="1"/>
    <w:qFormat/>
    <w:rsid w:val="00312A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7B5D"/>
  </w:style>
  <w:style w:type="character" w:customStyle="1" w:styleId="Paragraph2Char">
    <w:name w:val="Paragraph 2 Char"/>
    <w:basedOn w:val="DefaultParagraphFont"/>
    <w:link w:val="Paragraph2"/>
    <w:rsid w:val="00312AA0"/>
  </w:style>
  <w:style w:type="paragraph" w:customStyle="1" w:styleId="Style3">
    <w:name w:val="Style3"/>
    <w:basedOn w:val="NoSpacing"/>
    <w:next w:val="NoSpacing"/>
    <w:link w:val="Style3Char"/>
    <w:rsid w:val="00312AA0"/>
    <w:rPr>
      <w:sz w:val="20"/>
    </w:rPr>
  </w:style>
  <w:style w:type="character" w:customStyle="1" w:styleId="Style2Char">
    <w:name w:val="Style2 Char"/>
    <w:basedOn w:val="DefaultParagraphFont"/>
    <w:link w:val="Style2"/>
    <w:rsid w:val="00312AA0"/>
    <w:rPr>
      <w:sz w:val="20"/>
    </w:rPr>
  </w:style>
  <w:style w:type="paragraph" w:customStyle="1" w:styleId="Style4">
    <w:name w:val="Style4"/>
    <w:basedOn w:val="NoSpacing"/>
    <w:next w:val="NoSpacing"/>
    <w:link w:val="Style4Char"/>
    <w:rsid w:val="00312AA0"/>
    <w:rPr>
      <w:sz w:val="20"/>
    </w:rPr>
  </w:style>
  <w:style w:type="character" w:customStyle="1" w:styleId="Style3Char">
    <w:name w:val="Style3 Char"/>
    <w:basedOn w:val="DefaultParagraphFont"/>
    <w:link w:val="Style3"/>
    <w:rsid w:val="00312AA0"/>
    <w:rPr>
      <w:sz w:val="20"/>
    </w:rPr>
  </w:style>
  <w:style w:type="character" w:customStyle="1" w:styleId="Style4Char">
    <w:name w:val="Style4 Char"/>
    <w:basedOn w:val="DefaultParagraphFont"/>
    <w:link w:val="Style4"/>
    <w:rsid w:val="00312AA0"/>
    <w:rPr>
      <w:sz w:val="20"/>
    </w:rPr>
  </w:style>
  <w:style w:type="character" w:styleId="Hyperlink">
    <w:name w:val="Hyperlink"/>
    <w:basedOn w:val="DefaultParagraphFont"/>
    <w:uiPriority w:val="99"/>
    <w:unhideWhenUsed/>
    <w:rsid w:val="00074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A0"/>
  </w:style>
  <w:style w:type="paragraph" w:styleId="Footer">
    <w:name w:val="footer"/>
    <w:basedOn w:val="Normal"/>
    <w:link w:val="FooterChar"/>
    <w:unhideWhenUsed/>
    <w:rsid w:val="0031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2AA0"/>
  </w:style>
  <w:style w:type="paragraph" w:styleId="BalloonText">
    <w:name w:val="Balloon Text"/>
    <w:basedOn w:val="Normal"/>
    <w:link w:val="BalloonTextChar"/>
    <w:uiPriority w:val="99"/>
    <w:semiHidden/>
    <w:unhideWhenUsed/>
    <w:rsid w:val="003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AA0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AA0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table" w:customStyle="1" w:styleId="temptablestyle">
    <w:name w:val="temp_table_style"/>
    <w:uiPriority w:val="99"/>
    <w:rsid w:val="00312AA0"/>
    <w:rPr>
      <w:rFonts w:ascii="Arial" w:eastAsia="Arial" w:hAnsi="Arial" w:cs="Arial"/>
      <w:sz w:val="20"/>
      <w:szCs w:val="20"/>
      <w:lang w:val="en-US" w:eastAsia="en-US" w:bidi="ar-SA"/>
    </w:rPr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75" w:type="dxa"/>
        <w:left w:w="75" w:type="dxa"/>
        <w:bottom w:w="75" w:type="dxa"/>
        <w:right w:w="75" w:type="dxa"/>
      </w:tblCellMar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312AA0"/>
    <w:rPr>
      <w:color w:val="808080"/>
    </w:rPr>
  </w:style>
  <w:style w:type="character" w:customStyle="1" w:styleId="Style1">
    <w:name w:val="Style1"/>
    <w:basedOn w:val="DefaultParagraphFont"/>
    <w:uiPriority w:val="1"/>
    <w:rsid w:val="00312AA0"/>
    <w:rPr>
      <w:rFonts w:asciiTheme="minorHAnsi" w:hAnsiTheme="minorHAnsi"/>
      <w:sz w:val="22"/>
    </w:rPr>
  </w:style>
  <w:style w:type="paragraph" w:customStyle="1" w:styleId="Paragraph2">
    <w:name w:val="Paragraph 2"/>
    <w:basedOn w:val="NoSpacing"/>
    <w:link w:val="Paragraph2Char"/>
    <w:autoRedefine/>
    <w:rsid w:val="00312AA0"/>
  </w:style>
  <w:style w:type="paragraph" w:customStyle="1" w:styleId="Style2">
    <w:name w:val="Style2"/>
    <w:basedOn w:val="NoSpacing"/>
    <w:next w:val="NoSpacing"/>
    <w:link w:val="Style2Char"/>
    <w:rsid w:val="00312AA0"/>
    <w:rPr>
      <w:sz w:val="20"/>
    </w:rPr>
  </w:style>
  <w:style w:type="paragraph" w:styleId="NoSpacing">
    <w:name w:val="No Spacing"/>
    <w:link w:val="NoSpacingChar"/>
    <w:uiPriority w:val="1"/>
    <w:qFormat/>
    <w:rsid w:val="00312A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7B5D"/>
  </w:style>
  <w:style w:type="character" w:customStyle="1" w:styleId="Paragraph2Char">
    <w:name w:val="Paragraph 2 Char"/>
    <w:basedOn w:val="DefaultParagraphFont"/>
    <w:link w:val="Paragraph2"/>
    <w:rsid w:val="00312AA0"/>
  </w:style>
  <w:style w:type="paragraph" w:customStyle="1" w:styleId="Style3">
    <w:name w:val="Style3"/>
    <w:basedOn w:val="NoSpacing"/>
    <w:next w:val="NoSpacing"/>
    <w:link w:val="Style3Char"/>
    <w:rsid w:val="00312AA0"/>
    <w:rPr>
      <w:sz w:val="20"/>
    </w:rPr>
  </w:style>
  <w:style w:type="character" w:customStyle="1" w:styleId="Style2Char">
    <w:name w:val="Style2 Char"/>
    <w:basedOn w:val="DefaultParagraphFont"/>
    <w:link w:val="Style2"/>
    <w:rsid w:val="00312AA0"/>
    <w:rPr>
      <w:sz w:val="20"/>
    </w:rPr>
  </w:style>
  <w:style w:type="paragraph" w:customStyle="1" w:styleId="Style4">
    <w:name w:val="Style4"/>
    <w:basedOn w:val="NoSpacing"/>
    <w:next w:val="NoSpacing"/>
    <w:link w:val="Style4Char"/>
    <w:rsid w:val="00312AA0"/>
    <w:rPr>
      <w:sz w:val="20"/>
    </w:rPr>
  </w:style>
  <w:style w:type="character" w:customStyle="1" w:styleId="Style3Char">
    <w:name w:val="Style3 Char"/>
    <w:basedOn w:val="DefaultParagraphFont"/>
    <w:link w:val="Style3"/>
    <w:rsid w:val="00312AA0"/>
    <w:rPr>
      <w:sz w:val="20"/>
    </w:rPr>
  </w:style>
  <w:style w:type="character" w:customStyle="1" w:styleId="Style4Char">
    <w:name w:val="Style4 Char"/>
    <w:basedOn w:val="DefaultParagraphFont"/>
    <w:link w:val="Style4"/>
    <w:rsid w:val="00312AA0"/>
    <w:rPr>
      <w:sz w:val="20"/>
    </w:rPr>
  </w:style>
  <w:style w:type="character" w:styleId="Hyperlink">
    <w:name w:val="Hyperlink"/>
    <w:basedOn w:val="DefaultParagraphFont"/>
    <w:uiPriority w:val="99"/>
    <w:unhideWhenUsed/>
    <w:rsid w:val="00074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e@quesnel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gram\Desktop\Internal%20Posting%20Application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9E2B71C84A4FE09247B37CF68B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AE67-136F-45BE-8933-D018F85975DF}"/>
      </w:docPartPr>
      <w:docPartBody>
        <w:p w:rsidR="003F0629" w:rsidRDefault="00DD42AC" w:rsidP="00DD42AC">
          <w:pPr>
            <w:pStyle w:val="4A9E2B71C84A4FE09247B37CF68B68013"/>
          </w:pPr>
          <w:r w:rsidRPr="009029FB">
            <w:rPr>
              <w:rStyle w:val="PlaceholderText"/>
            </w:rPr>
            <w:t>Click here to enter text.</w:t>
          </w:r>
        </w:p>
      </w:docPartBody>
    </w:docPart>
    <w:docPart>
      <w:docPartPr>
        <w:name w:val="99FD45FD9ED343178B97F670B6EC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5D9E-3498-4AF8-A2F3-F65F38F62551}"/>
      </w:docPartPr>
      <w:docPartBody>
        <w:p w:rsidR="003F0629" w:rsidRDefault="00DD42AC" w:rsidP="00DD42AC">
          <w:pPr>
            <w:pStyle w:val="99FD45FD9ED343178B97F670B6EC8F7A3"/>
          </w:pPr>
          <w:r w:rsidRPr="009029FB">
            <w:rPr>
              <w:rStyle w:val="PlaceholderText"/>
            </w:rPr>
            <w:t>Click here to enter text.</w:t>
          </w:r>
        </w:p>
      </w:docPartBody>
    </w:docPart>
    <w:docPart>
      <w:docPartPr>
        <w:name w:val="F292723311A841C8918BC3023A0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991D-5C2E-4CA8-B369-3837EA66C49A}"/>
      </w:docPartPr>
      <w:docPartBody>
        <w:p w:rsidR="003F0629" w:rsidRDefault="00DD42AC" w:rsidP="00DD42AC">
          <w:pPr>
            <w:pStyle w:val="F292723311A841C8918BC3023A03F0FF3"/>
          </w:pPr>
          <w:r w:rsidRPr="009029FB">
            <w:rPr>
              <w:rStyle w:val="PlaceholderText"/>
            </w:rPr>
            <w:t>Click here to enter text.</w:t>
          </w:r>
        </w:p>
      </w:docPartBody>
    </w:docPart>
    <w:docPart>
      <w:docPartPr>
        <w:name w:val="CC2EEF5E21854B359BB73948938C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8DB1-11C1-48BC-B7B6-069C525F7C46}"/>
      </w:docPartPr>
      <w:docPartBody>
        <w:p w:rsidR="003F0629" w:rsidRDefault="00DD42AC" w:rsidP="00DD42AC">
          <w:pPr>
            <w:pStyle w:val="CC2EEF5E21854B359BB73948938C37833"/>
          </w:pPr>
          <w:r w:rsidRPr="009029FB">
            <w:rPr>
              <w:rStyle w:val="PlaceholderText"/>
            </w:rPr>
            <w:t>Click here to enter text.</w:t>
          </w:r>
        </w:p>
      </w:docPartBody>
    </w:docPart>
    <w:docPart>
      <w:docPartPr>
        <w:name w:val="637A82F2F4E644568D5891810E4C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7DEF-224E-4106-B56E-02096AA0AF49}"/>
      </w:docPartPr>
      <w:docPartBody>
        <w:p w:rsidR="00036BAB" w:rsidRDefault="00EE69B8" w:rsidP="00EE69B8">
          <w:pPr>
            <w:pStyle w:val="637A82F2F4E644568D5891810E4C860A"/>
          </w:pPr>
          <w:r w:rsidRPr="009029FB">
            <w:rPr>
              <w:rStyle w:val="PlaceholderText"/>
            </w:rPr>
            <w:t>Click here to enter text.</w:t>
          </w:r>
        </w:p>
      </w:docPartBody>
    </w:docPart>
    <w:docPart>
      <w:docPartPr>
        <w:name w:val="D85CB2ECA35648F3B18FB9E958CE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C68F-095E-4A0B-AFC1-AEC4BF449973}"/>
      </w:docPartPr>
      <w:docPartBody>
        <w:p w:rsidR="00036BAB" w:rsidRDefault="00EE69B8" w:rsidP="00EE69B8">
          <w:pPr>
            <w:pStyle w:val="D85CB2ECA35648F3B18FB9E958CE72FE"/>
          </w:pPr>
          <w:r w:rsidRPr="009029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8"/>
    <w:rsid w:val="00016A95"/>
    <w:rsid w:val="00036BAB"/>
    <w:rsid w:val="003958DD"/>
    <w:rsid w:val="003F0629"/>
    <w:rsid w:val="004E1AC5"/>
    <w:rsid w:val="007C4F3C"/>
    <w:rsid w:val="00B17148"/>
    <w:rsid w:val="00C45B79"/>
    <w:rsid w:val="00DD42AC"/>
    <w:rsid w:val="00DE3949"/>
    <w:rsid w:val="00E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9B8"/>
    <w:rPr>
      <w:color w:val="808080"/>
    </w:rPr>
  </w:style>
  <w:style w:type="paragraph" w:customStyle="1" w:styleId="4A9E2B71C84A4FE09247B37CF68B6801">
    <w:name w:val="4A9E2B71C84A4FE09247B37CF68B6801"/>
  </w:style>
  <w:style w:type="paragraph" w:customStyle="1" w:styleId="99FD45FD9ED343178B97F670B6EC8F7A">
    <w:name w:val="99FD45FD9ED343178B97F670B6EC8F7A"/>
  </w:style>
  <w:style w:type="paragraph" w:customStyle="1" w:styleId="BE0BBEB322A4428DAEE5C49E5F5A6F63">
    <w:name w:val="BE0BBEB322A4428DAEE5C49E5F5A6F63"/>
  </w:style>
  <w:style w:type="paragraph" w:customStyle="1" w:styleId="F292723311A841C8918BC3023A03F0FF">
    <w:name w:val="F292723311A841C8918BC3023A03F0FF"/>
  </w:style>
  <w:style w:type="paragraph" w:customStyle="1" w:styleId="254B4A5176244273A9D4EFF726904F8E">
    <w:name w:val="254B4A5176244273A9D4EFF726904F8E"/>
  </w:style>
  <w:style w:type="paragraph" w:customStyle="1" w:styleId="AF475F79BFFC4D84BFC30DEDA898E511">
    <w:name w:val="AF475F79BFFC4D84BFC30DEDA898E511"/>
  </w:style>
  <w:style w:type="paragraph" w:customStyle="1" w:styleId="1C40C3351778431F9378B61BCCE7CDDB">
    <w:name w:val="1C40C3351778431F9378B61BCCE7CDDB"/>
  </w:style>
  <w:style w:type="paragraph" w:customStyle="1" w:styleId="71AA5968C228494A810B775FF31B2C9F">
    <w:name w:val="71AA5968C228494A810B775FF31B2C9F"/>
  </w:style>
  <w:style w:type="paragraph" w:customStyle="1" w:styleId="847644EA39AD4DBD841C410A9CDE3330">
    <w:name w:val="847644EA39AD4DBD841C410A9CDE3330"/>
  </w:style>
  <w:style w:type="paragraph" w:customStyle="1" w:styleId="6E3CC3E247D44D1D82E22ED7C7C4E362">
    <w:name w:val="6E3CC3E247D44D1D82E22ED7C7C4E362"/>
  </w:style>
  <w:style w:type="paragraph" w:customStyle="1" w:styleId="EDCFD94522294A0985054C4DADF7EAF6">
    <w:name w:val="EDCFD94522294A0985054C4DADF7EAF6"/>
  </w:style>
  <w:style w:type="paragraph" w:customStyle="1" w:styleId="CC2EEF5E21854B359BB73948938C3783">
    <w:name w:val="CC2EEF5E21854B359BB73948938C3783"/>
  </w:style>
  <w:style w:type="paragraph" w:customStyle="1" w:styleId="D9F949B607454F1DB481AB421C71CD44">
    <w:name w:val="D9F949B607454F1DB481AB421C71CD44"/>
    <w:rsid w:val="00B17148"/>
  </w:style>
  <w:style w:type="paragraph" w:customStyle="1" w:styleId="4A9E2B71C84A4FE09247B37CF68B68011">
    <w:name w:val="4A9E2B71C84A4FE09247B37CF68B68011"/>
    <w:rsid w:val="00B17148"/>
  </w:style>
  <w:style w:type="paragraph" w:customStyle="1" w:styleId="99FD45FD9ED343178B97F670B6EC8F7A1">
    <w:name w:val="99FD45FD9ED343178B97F670B6EC8F7A1"/>
    <w:rsid w:val="00B17148"/>
  </w:style>
  <w:style w:type="paragraph" w:customStyle="1" w:styleId="BE0BBEB322A4428DAEE5C49E5F5A6F631">
    <w:name w:val="BE0BBEB322A4428DAEE5C49E5F5A6F631"/>
    <w:rsid w:val="00B17148"/>
  </w:style>
  <w:style w:type="paragraph" w:customStyle="1" w:styleId="F292723311A841C8918BC3023A03F0FF1">
    <w:name w:val="F292723311A841C8918BC3023A03F0FF1"/>
    <w:rsid w:val="00B17148"/>
  </w:style>
  <w:style w:type="paragraph" w:customStyle="1" w:styleId="254B4A5176244273A9D4EFF726904F8E1">
    <w:name w:val="254B4A5176244273A9D4EFF726904F8E1"/>
    <w:rsid w:val="00B17148"/>
  </w:style>
  <w:style w:type="paragraph" w:customStyle="1" w:styleId="AF475F79BFFC4D84BFC30DEDA898E5111">
    <w:name w:val="AF475F79BFFC4D84BFC30DEDA898E5111"/>
    <w:rsid w:val="00B17148"/>
  </w:style>
  <w:style w:type="paragraph" w:customStyle="1" w:styleId="1C40C3351778431F9378B61BCCE7CDDB1">
    <w:name w:val="1C40C3351778431F9378B61BCCE7CDDB1"/>
    <w:rsid w:val="00B17148"/>
  </w:style>
  <w:style w:type="paragraph" w:customStyle="1" w:styleId="71AA5968C228494A810B775FF31B2C9F1">
    <w:name w:val="71AA5968C228494A810B775FF31B2C9F1"/>
    <w:rsid w:val="00B17148"/>
  </w:style>
  <w:style w:type="paragraph" w:customStyle="1" w:styleId="847644EA39AD4DBD841C410A9CDE33301">
    <w:name w:val="847644EA39AD4DBD841C410A9CDE33301"/>
    <w:rsid w:val="00B17148"/>
  </w:style>
  <w:style w:type="paragraph" w:customStyle="1" w:styleId="6E3CC3E247D44D1D82E22ED7C7C4E3621">
    <w:name w:val="6E3CC3E247D44D1D82E22ED7C7C4E3621"/>
    <w:rsid w:val="00B17148"/>
  </w:style>
  <w:style w:type="paragraph" w:customStyle="1" w:styleId="EDCFD94522294A0985054C4DADF7EAF61">
    <w:name w:val="EDCFD94522294A0985054C4DADF7EAF61"/>
    <w:rsid w:val="00B17148"/>
  </w:style>
  <w:style w:type="paragraph" w:customStyle="1" w:styleId="CC2EEF5E21854B359BB73948938C37831">
    <w:name w:val="CC2EEF5E21854B359BB73948938C37831"/>
    <w:rsid w:val="00B17148"/>
  </w:style>
  <w:style w:type="paragraph" w:customStyle="1" w:styleId="D9F949B607454F1DB481AB421C71CD441">
    <w:name w:val="D9F949B607454F1DB481AB421C71CD441"/>
    <w:rsid w:val="00B17148"/>
  </w:style>
  <w:style w:type="paragraph" w:customStyle="1" w:styleId="639C153524AC458ABF8818288DA11447">
    <w:name w:val="639C153524AC458ABF8818288DA11447"/>
    <w:rsid w:val="00B17148"/>
  </w:style>
  <w:style w:type="paragraph" w:customStyle="1" w:styleId="4A9E2B71C84A4FE09247B37CF68B68012">
    <w:name w:val="4A9E2B71C84A4FE09247B37CF68B68012"/>
    <w:rsid w:val="003F0629"/>
  </w:style>
  <w:style w:type="paragraph" w:customStyle="1" w:styleId="99FD45FD9ED343178B97F670B6EC8F7A2">
    <w:name w:val="99FD45FD9ED343178B97F670B6EC8F7A2"/>
    <w:rsid w:val="003F0629"/>
  </w:style>
  <w:style w:type="paragraph" w:customStyle="1" w:styleId="BE0BBEB322A4428DAEE5C49E5F5A6F632">
    <w:name w:val="BE0BBEB322A4428DAEE5C49E5F5A6F632"/>
    <w:rsid w:val="003F0629"/>
  </w:style>
  <w:style w:type="paragraph" w:customStyle="1" w:styleId="F292723311A841C8918BC3023A03F0FF2">
    <w:name w:val="F292723311A841C8918BC3023A03F0FF2"/>
    <w:rsid w:val="003F0629"/>
  </w:style>
  <w:style w:type="paragraph" w:customStyle="1" w:styleId="254B4A5176244273A9D4EFF726904F8E2">
    <w:name w:val="254B4A5176244273A9D4EFF726904F8E2"/>
    <w:rsid w:val="003F0629"/>
  </w:style>
  <w:style w:type="paragraph" w:customStyle="1" w:styleId="AF475F79BFFC4D84BFC30DEDA898E5112">
    <w:name w:val="AF475F79BFFC4D84BFC30DEDA898E5112"/>
    <w:rsid w:val="003F0629"/>
  </w:style>
  <w:style w:type="paragraph" w:customStyle="1" w:styleId="1C40C3351778431F9378B61BCCE7CDDB2">
    <w:name w:val="1C40C3351778431F9378B61BCCE7CDDB2"/>
    <w:rsid w:val="003F0629"/>
  </w:style>
  <w:style w:type="paragraph" w:customStyle="1" w:styleId="71AA5968C228494A810B775FF31B2C9F2">
    <w:name w:val="71AA5968C228494A810B775FF31B2C9F2"/>
    <w:rsid w:val="003F0629"/>
  </w:style>
  <w:style w:type="paragraph" w:customStyle="1" w:styleId="847644EA39AD4DBD841C410A9CDE33302">
    <w:name w:val="847644EA39AD4DBD841C410A9CDE33302"/>
    <w:rsid w:val="003F0629"/>
  </w:style>
  <w:style w:type="paragraph" w:customStyle="1" w:styleId="6E3CC3E247D44D1D82E22ED7C7C4E3622">
    <w:name w:val="6E3CC3E247D44D1D82E22ED7C7C4E3622"/>
    <w:rsid w:val="003F0629"/>
  </w:style>
  <w:style w:type="paragraph" w:customStyle="1" w:styleId="EDCFD94522294A0985054C4DADF7EAF62">
    <w:name w:val="EDCFD94522294A0985054C4DADF7EAF62"/>
    <w:rsid w:val="003F0629"/>
  </w:style>
  <w:style w:type="paragraph" w:customStyle="1" w:styleId="CC2EEF5E21854B359BB73948938C37832">
    <w:name w:val="CC2EEF5E21854B359BB73948938C37832"/>
    <w:rsid w:val="003F0629"/>
  </w:style>
  <w:style w:type="paragraph" w:customStyle="1" w:styleId="D9F949B607454F1DB481AB421C71CD442">
    <w:name w:val="D9F949B607454F1DB481AB421C71CD442"/>
    <w:rsid w:val="003F0629"/>
  </w:style>
  <w:style w:type="paragraph" w:customStyle="1" w:styleId="639C153524AC458ABF8818288DA114471">
    <w:name w:val="639C153524AC458ABF8818288DA114471"/>
    <w:rsid w:val="003F0629"/>
  </w:style>
  <w:style w:type="paragraph" w:customStyle="1" w:styleId="4A9E2B71C84A4FE09247B37CF68B68013">
    <w:name w:val="4A9E2B71C84A4FE09247B37CF68B68013"/>
    <w:rsid w:val="00DD42AC"/>
  </w:style>
  <w:style w:type="paragraph" w:customStyle="1" w:styleId="99FD45FD9ED343178B97F670B6EC8F7A3">
    <w:name w:val="99FD45FD9ED343178B97F670B6EC8F7A3"/>
    <w:rsid w:val="00DD42AC"/>
  </w:style>
  <w:style w:type="paragraph" w:customStyle="1" w:styleId="BE0BBEB322A4428DAEE5C49E5F5A6F633">
    <w:name w:val="BE0BBEB322A4428DAEE5C49E5F5A6F633"/>
    <w:rsid w:val="00DD42AC"/>
  </w:style>
  <w:style w:type="paragraph" w:customStyle="1" w:styleId="F292723311A841C8918BC3023A03F0FF3">
    <w:name w:val="F292723311A841C8918BC3023A03F0FF3"/>
    <w:rsid w:val="00DD42AC"/>
  </w:style>
  <w:style w:type="paragraph" w:customStyle="1" w:styleId="254B4A5176244273A9D4EFF726904F8E3">
    <w:name w:val="254B4A5176244273A9D4EFF726904F8E3"/>
    <w:rsid w:val="00DD42AC"/>
  </w:style>
  <w:style w:type="paragraph" w:customStyle="1" w:styleId="AF475F79BFFC4D84BFC30DEDA898E5113">
    <w:name w:val="AF475F79BFFC4D84BFC30DEDA898E5113"/>
    <w:rsid w:val="00DD42AC"/>
  </w:style>
  <w:style w:type="paragraph" w:customStyle="1" w:styleId="1C40C3351778431F9378B61BCCE7CDDB3">
    <w:name w:val="1C40C3351778431F9378B61BCCE7CDDB3"/>
    <w:rsid w:val="00DD42AC"/>
  </w:style>
  <w:style w:type="paragraph" w:customStyle="1" w:styleId="71AA5968C228494A810B775FF31B2C9F3">
    <w:name w:val="71AA5968C228494A810B775FF31B2C9F3"/>
    <w:rsid w:val="00DD42AC"/>
  </w:style>
  <w:style w:type="paragraph" w:customStyle="1" w:styleId="847644EA39AD4DBD841C410A9CDE33303">
    <w:name w:val="847644EA39AD4DBD841C410A9CDE33303"/>
    <w:rsid w:val="00DD42AC"/>
  </w:style>
  <w:style w:type="paragraph" w:customStyle="1" w:styleId="6E3CC3E247D44D1D82E22ED7C7C4E3623">
    <w:name w:val="6E3CC3E247D44D1D82E22ED7C7C4E3623"/>
    <w:rsid w:val="00DD42AC"/>
  </w:style>
  <w:style w:type="paragraph" w:customStyle="1" w:styleId="EDCFD94522294A0985054C4DADF7EAF63">
    <w:name w:val="EDCFD94522294A0985054C4DADF7EAF63"/>
    <w:rsid w:val="00DD42AC"/>
    <w:pPr>
      <w:spacing w:after="0" w:line="240" w:lineRule="auto"/>
    </w:pPr>
  </w:style>
  <w:style w:type="paragraph" w:customStyle="1" w:styleId="CC2EEF5E21854B359BB73948938C37833">
    <w:name w:val="CC2EEF5E21854B359BB73948938C37833"/>
    <w:rsid w:val="00DD42AC"/>
    <w:pPr>
      <w:spacing w:after="0" w:line="240" w:lineRule="auto"/>
    </w:pPr>
  </w:style>
  <w:style w:type="paragraph" w:customStyle="1" w:styleId="D9F949B607454F1DB481AB421C71CD443">
    <w:name w:val="D9F949B607454F1DB481AB421C71CD443"/>
    <w:rsid w:val="00DD42AC"/>
  </w:style>
  <w:style w:type="paragraph" w:customStyle="1" w:styleId="ACC61265FD2647F0AE704AF2BD30F032">
    <w:name w:val="ACC61265FD2647F0AE704AF2BD30F032"/>
    <w:rsid w:val="00DD42AC"/>
  </w:style>
  <w:style w:type="paragraph" w:customStyle="1" w:styleId="8E86C189C0284834B6563E5DC4ABCE97">
    <w:name w:val="8E86C189C0284834B6563E5DC4ABCE97"/>
    <w:rsid w:val="00EE69B8"/>
    <w:rPr>
      <w:lang w:val="en-US" w:eastAsia="en-US" w:bidi="ar-SA"/>
    </w:rPr>
  </w:style>
  <w:style w:type="paragraph" w:customStyle="1" w:styleId="F437573C6A694A98BB6E9259A17D6E2A">
    <w:name w:val="F437573C6A694A98BB6E9259A17D6E2A"/>
    <w:rsid w:val="00EE69B8"/>
    <w:rPr>
      <w:lang w:val="en-US" w:eastAsia="en-US" w:bidi="ar-SA"/>
    </w:rPr>
  </w:style>
  <w:style w:type="paragraph" w:customStyle="1" w:styleId="637A82F2F4E644568D5891810E4C860A">
    <w:name w:val="637A82F2F4E644568D5891810E4C860A"/>
    <w:rsid w:val="00EE69B8"/>
    <w:rPr>
      <w:lang w:val="en-US" w:eastAsia="en-US" w:bidi="ar-SA"/>
    </w:rPr>
  </w:style>
  <w:style w:type="paragraph" w:customStyle="1" w:styleId="D85CB2ECA35648F3B18FB9E958CE72FE">
    <w:name w:val="D85CB2ECA35648F3B18FB9E958CE72FE"/>
    <w:rsid w:val="00EE69B8"/>
    <w:rPr>
      <w:lang w:val="en-US" w:eastAsia="en-US"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9B8"/>
    <w:rPr>
      <w:color w:val="808080"/>
    </w:rPr>
  </w:style>
  <w:style w:type="paragraph" w:customStyle="1" w:styleId="4A9E2B71C84A4FE09247B37CF68B6801">
    <w:name w:val="4A9E2B71C84A4FE09247B37CF68B6801"/>
  </w:style>
  <w:style w:type="paragraph" w:customStyle="1" w:styleId="99FD45FD9ED343178B97F670B6EC8F7A">
    <w:name w:val="99FD45FD9ED343178B97F670B6EC8F7A"/>
  </w:style>
  <w:style w:type="paragraph" w:customStyle="1" w:styleId="BE0BBEB322A4428DAEE5C49E5F5A6F63">
    <w:name w:val="BE0BBEB322A4428DAEE5C49E5F5A6F63"/>
  </w:style>
  <w:style w:type="paragraph" w:customStyle="1" w:styleId="F292723311A841C8918BC3023A03F0FF">
    <w:name w:val="F292723311A841C8918BC3023A03F0FF"/>
  </w:style>
  <w:style w:type="paragraph" w:customStyle="1" w:styleId="254B4A5176244273A9D4EFF726904F8E">
    <w:name w:val="254B4A5176244273A9D4EFF726904F8E"/>
  </w:style>
  <w:style w:type="paragraph" w:customStyle="1" w:styleId="AF475F79BFFC4D84BFC30DEDA898E511">
    <w:name w:val="AF475F79BFFC4D84BFC30DEDA898E511"/>
  </w:style>
  <w:style w:type="paragraph" w:customStyle="1" w:styleId="1C40C3351778431F9378B61BCCE7CDDB">
    <w:name w:val="1C40C3351778431F9378B61BCCE7CDDB"/>
  </w:style>
  <w:style w:type="paragraph" w:customStyle="1" w:styleId="71AA5968C228494A810B775FF31B2C9F">
    <w:name w:val="71AA5968C228494A810B775FF31B2C9F"/>
  </w:style>
  <w:style w:type="paragraph" w:customStyle="1" w:styleId="847644EA39AD4DBD841C410A9CDE3330">
    <w:name w:val="847644EA39AD4DBD841C410A9CDE3330"/>
  </w:style>
  <w:style w:type="paragraph" w:customStyle="1" w:styleId="6E3CC3E247D44D1D82E22ED7C7C4E362">
    <w:name w:val="6E3CC3E247D44D1D82E22ED7C7C4E362"/>
  </w:style>
  <w:style w:type="paragraph" w:customStyle="1" w:styleId="EDCFD94522294A0985054C4DADF7EAF6">
    <w:name w:val="EDCFD94522294A0985054C4DADF7EAF6"/>
  </w:style>
  <w:style w:type="paragraph" w:customStyle="1" w:styleId="CC2EEF5E21854B359BB73948938C3783">
    <w:name w:val="CC2EEF5E21854B359BB73948938C3783"/>
  </w:style>
  <w:style w:type="paragraph" w:customStyle="1" w:styleId="D9F949B607454F1DB481AB421C71CD44">
    <w:name w:val="D9F949B607454F1DB481AB421C71CD44"/>
    <w:rsid w:val="00B17148"/>
  </w:style>
  <w:style w:type="paragraph" w:customStyle="1" w:styleId="4A9E2B71C84A4FE09247B37CF68B68011">
    <w:name w:val="4A9E2B71C84A4FE09247B37CF68B68011"/>
    <w:rsid w:val="00B17148"/>
  </w:style>
  <w:style w:type="paragraph" w:customStyle="1" w:styleId="99FD45FD9ED343178B97F670B6EC8F7A1">
    <w:name w:val="99FD45FD9ED343178B97F670B6EC8F7A1"/>
    <w:rsid w:val="00B17148"/>
  </w:style>
  <w:style w:type="paragraph" w:customStyle="1" w:styleId="BE0BBEB322A4428DAEE5C49E5F5A6F631">
    <w:name w:val="BE0BBEB322A4428DAEE5C49E5F5A6F631"/>
    <w:rsid w:val="00B17148"/>
  </w:style>
  <w:style w:type="paragraph" w:customStyle="1" w:styleId="F292723311A841C8918BC3023A03F0FF1">
    <w:name w:val="F292723311A841C8918BC3023A03F0FF1"/>
    <w:rsid w:val="00B17148"/>
  </w:style>
  <w:style w:type="paragraph" w:customStyle="1" w:styleId="254B4A5176244273A9D4EFF726904F8E1">
    <w:name w:val="254B4A5176244273A9D4EFF726904F8E1"/>
    <w:rsid w:val="00B17148"/>
  </w:style>
  <w:style w:type="paragraph" w:customStyle="1" w:styleId="AF475F79BFFC4D84BFC30DEDA898E5111">
    <w:name w:val="AF475F79BFFC4D84BFC30DEDA898E5111"/>
    <w:rsid w:val="00B17148"/>
  </w:style>
  <w:style w:type="paragraph" w:customStyle="1" w:styleId="1C40C3351778431F9378B61BCCE7CDDB1">
    <w:name w:val="1C40C3351778431F9378B61BCCE7CDDB1"/>
    <w:rsid w:val="00B17148"/>
  </w:style>
  <w:style w:type="paragraph" w:customStyle="1" w:styleId="71AA5968C228494A810B775FF31B2C9F1">
    <w:name w:val="71AA5968C228494A810B775FF31B2C9F1"/>
    <w:rsid w:val="00B17148"/>
  </w:style>
  <w:style w:type="paragraph" w:customStyle="1" w:styleId="847644EA39AD4DBD841C410A9CDE33301">
    <w:name w:val="847644EA39AD4DBD841C410A9CDE33301"/>
    <w:rsid w:val="00B17148"/>
  </w:style>
  <w:style w:type="paragraph" w:customStyle="1" w:styleId="6E3CC3E247D44D1D82E22ED7C7C4E3621">
    <w:name w:val="6E3CC3E247D44D1D82E22ED7C7C4E3621"/>
    <w:rsid w:val="00B17148"/>
  </w:style>
  <w:style w:type="paragraph" w:customStyle="1" w:styleId="EDCFD94522294A0985054C4DADF7EAF61">
    <w:name w:val="EDCFD94522294A0985054C4DADF7EAF61"/>
    <w:rsid w:val="00B17148"/>
  </w:style>
  <w:style w:type="paragraph" w:customStyle="1" w:styleId="CC2EEF5E21854B359BB73948938C37831">
    <w:name w:val="CC2EEF5E21854B359BB73948938C37831"/>
    <w:rsid w:val="00B17148"/>
  </w:style>
  <w:style w:type="paragraph" w:customStyle="1" w:styleId="D9F949B607454F1DB481AB421C71CD441">
    <w:name w:val="D9F949B607454F1DB481AB421C71CD441"/>
    <w:rsid w:val="00B17148"/>
  </w:style>
  <w:style w:type="paragraph" w:customStyle="1" w:styleId="639C153524AC458ABF8818288DA11447">
    <w:name w:val="639C153524AC458ABF8818288DA11447"/>
    <w:rsid w:val="00B17148"/>
  </w:style>
  <w:style w:type="paragraph" w:customStyle="1" w:styleId="4A9E2B71C84A4FE09247B37CF68B68012">
    <w:name w:val="4A9E2B71C84A4FE09247B37CF68B68012"/>
    <w:rsid w:val="003F0629"/>
  </w:style>
  <w:style w:type="paragraph" w:customStyle="1" w:styleId="99FD45FD9ED343178B97F670B6EC8F7A2">
    <w:name w:val="99FD45FD9ED343178B97F670B6EC8F7A2"/>
    <w:rsid w:val="003F0629"/>
  </w:style>
  <w:style w:type="paragraph" w:customStyle="1" w:styleId="BE0BBEB322A4428DAEE5C49E5F5A6F632">
    <w:name w:val="BE0BBEB322A4428DAEE5C49E5F5A6F632"/>
    <w:rsid w:val="003F0629"/>
  </w:style>
  <w:style w:type="paragraph" w:customStyle="1" w:styleId="F292723311A841C8918BC3023A03F0FF2">
    <w:name w:val="F292723311A841C8918BC3023A03F0FF2"/>
    <w:rsid w:val="003F0629"/>
  </w:style>
  <w:style w:type="paragraph" w:customStyle="1" w:styleId="254B4A5176244273A9D4EFF726904F8E2">
    <w:name w:val="254B4A5176244273A9D4EFF726904F8E2"/>
    <w:rsid w:val="003F0629"/>
  </w:style>
  <w:style w:type="paragraph" w:customStyle="1" w:styleId="AF475F79BFFC4D84BFC30DEDA898E5112">
    <w:name w:val="AF475F79BFFC4D84BFC30DEDA898E5112"/>
    <w:rsid w:val="003F0629"/>
  </w:style>
  <w:style w:type="paragraph" w:customStyle="1" w:styleId="1C40C3351778431F9378B61BCCE7CDDB2">
    <w:name w:val="1C40C3351778431F9378B61BCCE7CDDB2"/>
    <w:rsid w:val="003F0629"/>
  </w:style>
  <w:style w:type="paragraph" w:customStyle="1" w:styleId="71AA5968C228494A810B775FF31B2C9F2">
    <w:name w:val="71AA5968C228494A810B775FF31B2C9F2"/>
    <w:rsid w:val="003F0629"/>
  </w:style>
  <w:style w:type="paragraph" w:customStyle="1" w:styleId="847644EA39AD4DBD841C410A9CDE33302">
    <w:name w:val="847644EA39AD4DBD841C410A9CDE33302"/>
    <w:rsid w:val="003F0629"/>
  </w:style>
  <w:style w:type="paragraph" w:customStyle="1" w:styleId="6E3CC3E247D44D1D82E22ED7C7C4E3622">
    <w:name w:val="6E3CC3E247D44D1D82E22ED7C7C4E3622"/>
    <w:rsid w:val="003F0629"/>
  </w:style>
  <w:style w:type="paragraph" w:customStyle="1" w:styleId="EDCFD94522294A0985054C4DADF7EAF62">
    <w:name w:val="EDCFD94522294A0985054C4DADF7EAF62"/>
    <w:rsid w:val="003F0629"/>
  </w:style>
  <w:style w:type="paragraph" w:customStyle="1" w:styleId="CC2EEF5E21854B359BB73948938C37832">
    <w:name w:val="CC2EEF5E21854B359BB73948938C37832"/>
    <w:rsid w:val="003F0629"/>
  </w:style>
  <w:style w:type="paragraph" w:customStyle="1" w:styleId="D9F949B607454F1DB481AB421C71CD442">
    <w:name w:val="D9F949B607454F1DB481AB421C71CD442"/>
    <w:rsid w:val="003F0629"/>
  </w:style>
  <w:style w:type="paragraph" w:customStyle="1" w:styleId="639C153524AC458ABF8818288DA114471">
    <w:name w:val="639C153524AC458ABF8818288DA114471"/>
    <w:rsid w:val="003F0629"/>
  </w:style>
  <w:style w:type="paragraph" w:customStyle="1" w:styleId="4A9E2B71C84A4FE09247B37CF68B68013">
    <w:name w:val="4A9E2B71C84A4FE09247B37CF68B68013"/>
    <w:rsid w:val="00DD42AC"/>
  </w:style>
  <w:style w:type="paragraph" w:customStyle="1" w:styleId="99FD45FD9ED343178B97F670B6EC8F7A3">
    <w:name w:val="99FD45FD9ED343178B97F670B6EC8F7A3"/>
    <w:rsid w:val="00DD42AC"/>
  </w:style>
  <w:style w:type="paragraph" w:customStyle="1" w:styleId="BE0BBEB322A4428DAEE5C49E5F5A6F633">
    <w:name w:val="BE0BBEB322A4428DAEE5C49E5F5A6F633"/>
    <w:rsid w:val="00DD42AC"/>
  </w:style>
  <w:style w:type="paragraph" w:customStyle="1" w:styleId="F292723311A841C8918BC3023A03F0FF3">
    <w:name w:val="F292723311A841C8918BC3023A03F0FF3"/>
    <w:rsid w:val="00DD42AC"/>
  </w:style>
  <w:style w:type="paragraph" w:customStyle="1" w:styleId="254B4A5176244273A9D4EFF726904F8E3">
    <w:name w:val="254B4A5176244273A9D4EFF726904F8E3"/>
    <w:rsid w:val="00DD42AC"/>
  </w:style>
  <w:style w:type="paragraph" w:customStyle="1" w:styleId="AF475F79BFFC4D84BFC30DEDA898E5113">
    <w:name w:val="AF475F79BFFC4D84BFC30DEDA898E5113"/>
    <w:rsid w:val="00DD42AC"/>
  </w:style>
  <w:style w:type="paragraph" w:customStyle="1" w:styleId="1C40C3351778431F9378B61BCCE7CDDB3">
    <w:name w:val="1C40C3351778431F9378B61BCCE7CDDB3"/>
    <w:rsid w:val="00DD42AC"/>
  </w:style>
  <w:style w:type="paragraph" w:customStyle="1" w:styleId="71AA5968C228494A810B775FF31B2C9F3">
    <w:name w:val="71AA5968C228494A810B775FF31B2C9F3"/>
    <w:rsid w:val="00DD42AC"/>
  </w:style>
  <w:style w:type="paragraph" w:customStyle="1" w:styleId="847644EA39AD4DBD841C410A9CDE33303">
    <w:name w:val="847644EA39AD4DBD841C410A9CDE33303"/>
    <w:rsid w:val="00DD42AC"/>
  </w:style>
  <w:style w:type="paragraph" w:customStyle="1" w:styleId="6E3CC3E247D44D1D82E22ED7C7C4E3623">
    <w:name w:val="6E3CC3E247D44D1D82E22ED7C7C4E3623"/>
    <w:rsid w:val="00DD42AC"/>
  </w:style>
  <w:style w:type="paragraph" w:customStyle="1" w:styleId="EDCFD94522294A0985054C4DADF7EAF63">
    <w:name w:val="EDCFD94522294A0985054C4DADF7EAF63"/>
    <w:rsid w:val="00DD42AC"/>
    <w:pPr>
      <w:spacing w:after="0" w:line="240" w:lineRule="auto"/>
    </w:pPr>
  </w:style>
  <w:style w:type="paragraph" w:customStyle="1" w:styleId="CC2EEF5E21854B359BB73948938C37833">
    <w:name w:val="CC2EEF5E21854B359BB73948938C37833"/>
    <w:rsid w:val="00DD42AC"/>
    <w:pPr>
      <w:spacing w:after="0" w:line="240" w:lineRule="auto"/>
    </w:pPr>
  </w:style>
  <w:style w:type="paragraph" w:customStyle="1" w:styleId="D9F949B607454F1DB481AB421C71CD443">
    <w:name w:val="D9F949B607454F1DB481AB421C71CD443"/>
    <w:rsid w:val="00DD42AC"/>
  </w:style>
  <w:style w:type="paragraph" w:customStyle="1" w:styleId="ACC61265FD2647F0AE704AF2BD30F032">
    <w:name w:val="ACC61265FD2647F0AE704AF2BD30F032"/>
    <w:rsid w:val="00DD42AC"/>
  </w:style>
  <w:style w:type="paragraph" w:customStyle="1" w:styleId="8E86C189C0284834B6563E5DC4ABCE97">
    <w:name w:val="8E86C189C0284834B6563E5DC4ABCE97"/>
    <w:rsid w:val="00EE69B8"/>
    <w:rPr>
      <w:lang w:val="en-US" w:eastAsia="en-US" w:bidi="ar-SA"/>
    </w:rPr>
  </w:style>
  <w:style w:type="paragraph" w:customStyle="1" w:styleId="F437573C6A694A98BB6E9259A17D6E2A">
    <w:name w:val="F437573C6A694A98BB6E9259A17D6E2A"/>
    <w:rsid w:val="00EE69B8"/>
    <w:rPr>
      <w:lang w:val="en-US" w:eastAsia="en-US" w:bidi="ar-SA"/>
    </w:rPr>
  </w:style>
  <w:style w:type="paragraph" w:customStyle="1" w:styleId="637A82F2F4E644568D5891810E4C860A">
    <w:name w:val="637A82F2F4E644568D5891810E4C860A"/>
    <w:rsid w:val="00EE69B8"/>
    <w:rPr>
      <w:lang w:val="en-US" w:eastAsia="en-US" w:bidi="ar-SA"/>
    </w:rPr>
  </w:style>
  <w:style w:type="paragraph" w:customStyle="1" w:styleId="D85CB2ECA35648F3B18FB9E958CE72FE">
    <w:name w:val="D85CB2ECA35648F3B18FB9E958CE72FE"/>
    <w:rsid w:val="00EE69B8"/>
    <w:rPr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838F-B68C-4F65-9BC1-845C59F5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Posting Application Form Template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Quesnel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Teann Ingram</dc:creator>
  <cp:lastModifiedBy>Owner</cp:lastModifiedBy>
  <cp:revision>2</cp:revision>
  <cp:lastPrinted>2016-01-13T22:18:00Z</cp:lastPrinted>
  <dcterms:created xsi:type="dcterms:W3CDTF">2017-07-11T23:00:00Z</dcterms:created>
  <dcterms:modified xsi:type="dcterms:W3CDTF">2017-07-11T23:00:00Z</dcterms:modified>
</cp:coreProperties>
</file>